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hint="eastAsia"/>
        </w:rPr>
      </w:pPr>
      <w:bookmarkStart w:id="1" w:name="_GoBack"/>
      <w:bookmarkEnd w:id="1"/>
      <w:bookmarkStart w:id="0" w:name="_Toc10510"/>
      <w:r>
        <w:rPr>
          <w:rFonts w:hint="eastAsia" w:ascii="仿宋_GB2312" w:hAnsi="仿宋_GB2312" w:eastAsia="仿宋_GB2312" w:cs="仿宋_GB2312"/>
          <w:lang w:val="en-US" w:eastAsia="zh-CN"/>
        </w:rPr>
        <w:t>供货</w:t>
      </w:r>
      <w:r>
        <w:rPr>
          <w:rFonts w:hint="eastAsia" w:ascii="仿宋_GB2312" w:hAnsi="仿宋_GB2312" w:eastAsia="仿宋_GB2312" w:cs="仿宋_GB2312"/>
        </w:rPr>
        <w:t>方案</w:t>
      </w:r>
      <w:bookmarkEnd w:id="0"/>
    </w:p>
    <w:p>
      <w:pPr>
        <w:pStyle w:val="2"/>
        <w:jc w:val="center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</w:rPr>
        <w:t>（</w:t>
      </w:r>
      <w:r>
        <w:rPr>
          <w:rFonts w:hint="eastAsia" w:ascii="仿宋_GB2312" w:hAnsi="仿宋_GB2312" w:eastAsia="仿宋_GB2312" w:cs="仿宋_GB2312"/>
          <w:color w:val="000000"/>
          <w:lang w:val="en-US" w:eastAsia="zh-CN"/>
        </w:rPr>
        <w:t>依据谈判文件要求内容自行编写，</w:t>
      </w:r>
      <w:r>
        <w:rPr>
          <w:rFonts w:hint="eastAsia" w:ascii="仿宋_GB2312" w:hAnsi="仿宋_GB2312" w:eastAsia="仿宋_GB2312" w:cs="仿宋_GB2312"/>
          <w:color w:val="000000"/>
        </w:rPr>
        <w:t>格式自拟）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iNDQyOTMxMWMwNDc3N2Y4ZmQxOTFkMTIzYmNlNTIifQ=="/>
  </w:docVars>
  <w:rsids>
    <w:rsidRoot w:val="44BA068A"/>
    <w:rsid w:val="44BA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2023-10-10T02:39:00Z</dcterms:created>
  <dc:creator>Zhe</dc:creator>
  <cp:lastModifiedBy>Zhe</cp:lastModifiedBy>
  <dcterms:modified xsi:type="dcterms:W3CDTF">2023-10-10T02:39:32Z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163C9561C37947FA8D0723440970398C_11</vt:lpwstr>
  </property>
</Properties>
</file>